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C92D" w14:textId="77777777" w:rsidR="00617EF2" w:rsidRPr="000E69AD" w:rsidRDefault="00617EF2" w:rsidP="00617EF2">
      <w:pPr>
        <w:keepNext/>
        <w:rPr>
          <w:rFonts w:ascii="Times New Roman" w:hAnsi="Times New Roman"/>
          <w:b/>
          <w:sz w:val="24"/>
          <w:szCs w:val="24"/>
        </w:rPr>
      </w:pPr>
      <w:r w:rsidRPr="00205208">
        <w:rPr>
          <w:rFonts w:ascii="Times New Roman" w:hAnsi="Times New Roman"/>
          <w:sz w:val="24"/>
          <w:szCs w:val="24"/>
        </w:rPr>
        <w:t xml:space="preserve">             </w:t>
      </w:r>
      <w:r w:rsidR="00621578" w:rsidRPr="00205208">
        <w:rPr>
          <w:rFonts w:ascii="Times New Roman" w:hAnsi="Times New Roman"/>
          <w:sz w:val="24"/>
          <w:szCs w:val="24"/>
        </w:rPr>
        <w:t xml:space="preserve">    </w:t>
      </w:r>
      <w:r w:rsidRPr="00205208">
        <w:rPr>
          <w:rFonts w:ascii="Times New Roman" w:hAnsi="Times New Roman"/>
          <w:sz w:val="24"/>
          <w:szCs w:val="24"/>
        </w:rPr>
        <w:t xml:space="preserve"> </w:t>
      </w:r>
      <w:r w:rsidRPr="000E69AD">
        <w:rPr>
          <w:rFonts w:ascii="Times New Roman" w:hAnsi="Times New Roman"/>
          <w:sz w:val="24"/>
          <w:szCs w:val="24"/>
        </w:rPr>
        <w:object w:dxaOrig="918" w:dyaOrig="1117" w14:anchorId="3CDFB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41377845" r:id="rId9"/>
        </w:object>
      </w:r>
    </w:p>
    <w:p w14:paraId="3942A8A7" w14:textId="77777777" w:rsidR="00617EF2" w:rsidRPr="000E69AD" w:rsidRDefault="00617EF2" w:rsidP="00617EF2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0E69AD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4D4CD852" w14:textId="77777777" w:rsidR="00617EF2" w:rsidRPr="000E69AD" w:rsidRDefault="00617EF2" w:rsidP="00617EF2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0E69AD">
        <w:rPr>
          <w:rFonts w:ascii="Times New Roman" w:hAnsi="Times New Roman"/>
          <w:sz w:val="24"/>
          <w:szCs w:val="24"/>
        </w:rPr>
        <w:t>VUKOVARSKO-SRIJEMSKA ŽUPANIJA</w:t>
      </w:r>
    </w:p>
    <w:p w14:paraId="1813B0D6" w14:textId="77777777" w:rsidR="00617EF2" w:rsidRPr="000E69AD" w:rsidRDefault="00617EF2" w:rsidP="00617EF2">
      <w:pPr>
        <w:keepNext/>
        <w:ind w:left="-709"/>
        <w:rPr>
          <w:rFonts w:ascii="Times New Roman" w:hAnsi="Times New Roman"/>
          <w:sz w:val="24"/>
          <w:szCs w:val="24"/>
        </w:rPr>
      </w:pPr>
      <w:r w:rsidRPr="000E69AD">
        <w:rPr>
          <w:rFonts w:ascii="Times New Roman" w:hAnsi="Times New Roman"/>
          <w:sz w:val="24"/>
          <w:szCs w:val="24"/>
        </w:rPr>
        <w:t xml:space="preserve">                 </w:t>
      </w:r>
      <w:r w:rsidR="00F740AE" w:rsidRPr="000E69AD">
        <w:rPr>
          <w:rFonts w:ascii="Times New Roman" w:hAnsi="Times New Roman"/>
          <w:sz w:val="24"/>
          <w:szCs w:val="24"/>
        </w:rPr>
        <w:t xml:space="preserve">    </w:t>
      </w:r>
      <w:r w:rsidRPr="000E69AD">
        <w:rPr>
          <w:rFonts w:ascii="Times New Roman" w:hAnsi="Times New Roman"/>
          <w:sz w:val="24"/>
          <w:szCs w:val="24"/>
        </w:rPr>
        <w:t>OPĆINA LOVAS</w:t>
      </w:r>
    </w:p>
    <w:p w14:paraId="4673BC90" w14:textId="77777777" w:rsidR="00617EF2" w:rsidRPr="000E69AD" w:rsidRDefault="00F740AE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0E69AD">
        <w:rPr>
          <w:rFonts w:ascii="Times New Roman" w:hAnsi="Times New Roman"/>
          <w:sz w:val="24"/>
          <w:szCs w:val="24"/>
        </w:rPr>
        <w:t xml:space="preserve"> </w:t>
      </w:r>
      <w:r w:rsidR="00617EF2" w:rsidRPr="000E69AD">
        <w:rPr>
          <w:rFonts w:ascii="Times New Roman" w:hAnsi="Times New Roman"/>
          <w:sz w:val="24"/>
          <w:szCs w:val="24"/>
        </w:rPr>
        <w:t>OPĆINSKO VIJEĆE</w:t>
      </w:r>
    </w:p>
    <w:p w14:paraId="6115AA57" w14:textId="3F0BAA4F" w:rsidR="00617EF2" w:rsidRPr="000E69AD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0E69AD">
        <w:rPr>
          <w:rFonts w:ascii="Times New Roman" w:hAnsi="Times New Roman"/>
          <w:sz w:val="24"/>
          <w:szCs w:val="24"/>
        </w:rPr>
        <w:t xml:space="preserve">KLASA: </w:t>
      </w:r>
      <w:r w:rsidR="000E69AD" w:rsidRPr="000E69AD">
        <w:rPr>
          <w:rFonts w:ascii="Times New Roman" w:hAnsi="Times New Roman"/>
          <w:sz w:val="24"/>
          <w:szCs w:val="24"/>
        </w:rPr>
        <w:t>372-01/25-02/03</w:t>
      </w:r>
    </w:p>
    <w:p w14:paraId="1734B721" w14:textId="4E12A6DE" w:rsidR="00617EF2" w:rsidRPr="000E69AD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0E69AD">
        <w:rPr>
          <w:rFonts w:ascii="Times New Roman" w:hAnsi="Times New Roman"/>
          <w:sz w:val="24"/>
          <w:szCs w:val="24"/>
        </w:rPr>
        <w:t>URBROJ: 2196</w:t>
      </w:r>
      <w:r w:rsidR="00D84BB4" w:rsidRPr="000E69AD">
        <w:rPr>
          <w:rFonts w:ascii="Times New Roman" w:hAnsi="Times New Roman"/>
          <w:sz w:val="24"/>
          <w:szCs w:val="24"/>
        </w:rPr>
        <w:t>-17-01-2</w:t>
      </w:r>
      <w:r w:rsidR="0008046B" w:rsidRPr="000E69AD">
        <w:rPr>
          <w:rFonts w:ascii="Times New Roman" w:hAnsi="Times New Roman"/>
          <w:sz w:val="24"/>
          <w:szCs w:val="24"/>
        </w:rPr>
        <w:t>6</w:t>
      </w:r>
      <w:r w:rsidR="00D84BB4" w:rsidRPr="000E69AD">
        <w:rPr>
          <w:rFonts w:ascii="Times New Roman" w:hAnsi="Times New Roman"/>
          <w:sz w:val="24"/>
          <w:szCs w:val="24"/>
        </w:rPr>
        <w:t>-</w:t>
      </w:r>
      <w:r w:rsidR="000E69AD" w:rsidRPr="000E69AD">
        <w:rPr>
          <w:rFonts w:ascii="Times New Roman" w:hAnsi="Times New Roman"/>
          <w:sz w:val="24"/>
          <w:szCs w:val="24"/>
        </w:rPr>
        <w:t>6</w:t>
      </w:r>
    </w:p>
    <w:p w14:paraId="5C623990" w14:textId="40863EF1" w:rsidR="00617EF2" w:rsidRPr="000B5883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0B5883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0B5883">
        <w:rPr>
          <w:rFonts w:ascii="Times New Roman" w:hAnsi="Times New Roman"/>
          <w:sz w:val="24"/>
          <w:szCs w:val="24"/>
        </w:rPr>
        <w:t>Lovasu</w:t>
      </w:r>
      <w:proofErr w:type="spellEnd"/>
      <w:r w:rsidRPr="000B5883">
        <w:rPr>
          <w:rFonts w:ascii="Times New Roman" w:hAnsi="Times New Roman"/>
          <w:sz w:val="24"/>
          <w:szCs w:val="24"/>
        </w:rPr>
        <w:t>,</w:t>
      </w:r>
      <w:r w:rsidR="00111872" w:rsidRPr="000B5883">
        <w:rPr>
          <w:rFonts w:ascii="Times New Roman" w:hAnsi="Times New Roman"/>
          <w:sz w:val="24"/>
          <w:szCs w:val="24"/>
        </w:rPr>
        <w:t xml:space="preserve"> </w:t>
      </w:r>
      <w:r w:rsidR="000B5883" w:rsidRPr="000B5883">
        <w:rPr>
          <w:rFonts w:ascii="Times New Roman" w:hAnsi="Times New Roman"/>
          <w:sz w:val="24"/>
          <w:szCs w:val="24"/>
        </w:rPr>
        <w:t>25.</w:t>
      </w:r>
      <w:r w:rsidR="00111872" w:rsidRPr="000B58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5F03" w:rsidRPr="000B5883">
        <w:rPr>
          <w:rFonts w:ascii="Times New Roman" w:hAnsi="Times New Roman"/>
          <w:sz w:val="24"/>
          <w:szCs w:val="24"/>
        </w:rPr>
        <w:t>svibnja</w:t>
      </w:r>
      <w:proofErr w:type="spellEnd"/>
      <w:r w:rsidRPr="000B5883">
        <w:rPr>
          <w:rFonts w:ascii="Times New Roman" w:hAnsi="Times New Roman"/>
          <w:sz w:val="24"/>
          <w:szCs w:val="24"/>
        </w:rPr>
        <w:t xml:space="preserve"> 202</w:t>
      </w:r>
      <w:r w:rsidR="00111872" w:rsidRPr="000B5883">
        <w:rPr>
          <w:rFonts w:ascii="Times New Roman" w:hAnsi="Times New Roman"/>
          <w:sz w:val="24"/>
          <w:szCs w:val="24"/>
        </w:rPr>
        <w:t>6</w:t>
      </w:r>
      <w:r w:rsidRPr="000B5883">
        <w:rPr>
          <w:rFonts w:ascii="Times New Roman" w:hAnsi="Times New Roman"/>
          <w:sz w:val="24"/>
          <w:szCs w:val="24"/>
        </w:rPr>
        <w:t>.</w:t>
      </w:r>
      <w:r w:rsidR="00123ACD" w:rsidRPr="000B58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ACD" w:rsidRPr="000B5883">
        <w:rPr>
          <w:rFonts w:ascii="Times New Roman" w:hAnsi="Times New Roman"/>
          <w:sz w:val="24"/>
          <w:szCs w:val="24"/>
        </w:rPr>
        <w:t>godine</w:t>
      </w:r>
      <w:proofErr w:type="spellEnd"/>
    </w:p>
    <w:p w14:paraId="3F473B94" w14:textId="77777777" w:rsidR="00617EF2" w:rsidRPr="000B5883" w:rsidRDefault="00617EF2" w:rsidP="00F03D48">
      <w:pPr>
        <w:keepNext/>
        <w:rPr>
          <w:rFonts w:ascii="Times New Roman" w:hAnsi="Times New Roman"/>
          <w:color w:val="FF0000"/>
          <w:sz w:val="24"/>
          <w:szCs w:val="24"/>
          <w:highlight w:val="yellow"/>
          <w:lang w:val="hr-HR"/>
        </w:rPr>
      </w:pPr>
    </w:p>
    <w:p w14:paraId="2AC576AE" w14:textId="3464D6B4" w:rsidR="00617EF2" w:rsidRPr="000B5883" w:rsidRDefault="00617EF2" w:rsidP="00617EF2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0B5883">
        <w:rPr>
          <w:rFonts w:ascii="Times New Roman" w:hAnsi="Times New Roman"/>
          <w:sz w:val="24"/>
          <w:szCs w:val="24"/>
          <w:lang w:val="hr-HR"/>
        </w:rPr>
        <w:t xml:space="preserve">Temeljem </w:t>
      </w:r>
      <w:r w:rsidR="003D79AB" w:rsidRPr="000B5883">
        <w:rPr>
          <w:rFonts w:ascii="Times New Roman" w:hAnsi="Times New Roman"/>
          <w:sz w:val="24"/>
          <w:szCs w:val="24"/>
          <w:lang w:val="hr-HR"/>
        </w:rPr>
        <w:t xml:space="preserve">članka 30. </w:t>
      </w:r>
      <w:r w:rsidRPr="000B5883">
        <w:rPr>
          <w:rFonts w:ascii="Times New Roman" w:hAnsi="Times New Roman"/>
          <w:sz w:val="24"/>
          <w:szCs w:val="24"/>
          <w:lang w:val="hr-HR"/>
        </w:rPr>
        <w:t>Statuta Općine Lovas („Službeni vjesnik“ Vukovarsko-srijemske županije br. 04/21</w:t>
      </w:r>
      <w:r w:rsidR="00111872" w:rsidRPr="000B5883">
        <w:rPr>
          <w:rFonts w:ascii="Times New Roman" w:hAnsi="Times New Roman"/>
          <w:sz w:val="24"/>
          <w:szCs w:val="24"/>
          <w:lang w:val="hr-HR"/>
        </w:rPr>
        <w:t>, 08/25 i 14/25</w:t>
      </w:r>
      <w:r w:rsidRPr="000B5883">
        <w:rPr>
          <w:rFonts w:ascii="Times New Roman" w:hAnsi="Times New Roman"/>
          <w:sz w:val="24"/>
          <w:szCs w:val="24"/>
          <w:lang w:val="hr-HR"/>
        </w:rPr>
        <w:t xml:space="preserve">) Općinsko vijeće Općine Lovas na svojoj </w:t>
      </w:r>
      <w:r w:rsidR="001C5F03" w:rsidRPr="000B5883">
        <w:rPr>
          <w:rFonts w:ascii="Times New Roman" w:hAnsi="Times New Roman"/>
          <w:sz w:val="24"/>
          <w:szCs w:val="24"/>
          <w:lang w:val="hr-HR"/>
        </w:rPr>
        <w:t>10</w:t>
      </w:r>
      <w:r w:rsidRPr="000B5883">
        <w:rPr>
          <w:rFonts w:ascii="Times New Roman" w:hAnsi="Times New Roman"/>
          <w:sz w:val="24"/>
          <w:szCs w:val="24"/>
          <w:lang w:val="hr-HR"/>
        </w:rPr>
        <w:t xml:space="preserve">. sjednici održanoj u </w:t>
      </w:r>
      <w:proofErr w:type="spellStart"/>
      <w:r w:rsidRPr="000B5883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0B5883">
        <w:rPr>
          <w:rFonts w:ascii="Times New Roman" w:hAnsi="Times New Roman"/>
          <w:sz w:val="24"/>
          <w:szCs w:val="24"/>
          <w:lang w:val="hr-HR"/>
        </w:rPr>
        <w:t xml:space="preserve"> dana </w:t>
      </w:r>
      <w:r w:rsidR="000B5883" w:rsidRPr="000B5883">
        <w:rPr>
          <w:rFonts w:ascii="Times New Roman" w:hAnsi="Times New Roman"/>
          <w:sz w:val="24"/>
          <w:szCs w:val="24"/>
          <w:lang w:val="hr-HR"/>
        </w:rPr>
        <w:t>25.</w:t>
      </w:r>
      <w:r w:rsidR="00D302A5" w:rsidRPr="000B588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C5F03" w:rsidRPr="000B5883">
        <w:rPr>
          <w:rFonts w:ascii="Times New Roman" w:hAnsi="Times New Roman"/>
          <w:sz w:val="24"/>
          <w:szCs w:val="24"/>
          <w:lang w:val="hr-HR"/>
        </w:rPr>
        <w:t>svibnja</w:t>
      </w:r>
      <w:r w:rsidRPr="000B5883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111872" w:rsidRPr="000B5883">
        <w:rPr>
          <w:rFonts w:ascii="Times New Roman" w:hAnsi="Times New Roman"/>
          <w:sz w:val="24"/>
          <w:szCs w:val="24"/>
          <w:lang w:val="hr-HR"/>
        </w:rPr>
        <w:t>6</w:t>
      </w:r>
      <w:r w:rsidRPr="000B5883">
        <w:rPr>
          <w:rFonts w:ascii="Times New Roman" w:hAnsi="Times New Roman"/>
          <w:sz w:val="24"/>
          <w:szCs w:val="24"/>
          <w:lang w:val="hr-HR"/>
        </w:rPr>
        <w:t>. godine donosi:</w:t>
      </w:r>
    </w:p>
    <w:p w14:paraId="7466C9D9" w14:textId="77777777" w:rsidR="00617EF2" w:rsidRPr="000B5883" w:rsidRDefault="00617EF2" w:rsidP="00F03D48">
      <w:pPr>
        <w:keepNext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265A8577" w14:textId="3DC22598" w:rsidR="00617EF2" w:rsidRPr="000B5883" w:rsidRDefault="00617EF2" w:rsidP="00F06506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0B5883">
        <w:rPr>
          <w:rFonts w:ascii="Times New Roman" w:hAnsi="Times New Roman"/>
          <w:b/>
          <w:sz w:val="24"/>
          <w:szCs w:val="24"/>
          <w:lang w:val="hr-HR"/>
        </w:rPr>
        <w:t>ODLUKU</w:t>
      </w:r>
    </w:p>
    <w:p w14:paraId="79BEF4FA" w14:textId="5E898243" w:rsidR="00617EF2" w:rsidRPr="000B5883" w:rsidRDefault="00F06506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0B5883">
        <w:rPr>
          <w:rFonts w:ascii="Times New Roman" w:hAnsi="Times New Roman"/>
          <w:b/>
          <w:sz w:val="24"/>
          <w:szCs w:val="24"/>
          <w:lang w:val="hr-HR"/>
        </w:rPr>
        <w:t>o</w:t>
      </w:r>
    </w:p>
    <w:p w14:paraId="21F99F57" w14:textId="71A50CD8" w:rsidR="007903D8" w:rsidRPr="000B5883" w:rsidRDefault="000B5883" w:rsidP="000B5883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0B5883">
        <w:rPr>
          <w:rFonts w:ascii="Times New Roman" w:hAnsi="Times New Roman"/>
          <w:b/>
          <w:sz w:val="24"/>
          <w:szCs w:val="24"/>
          <w:lang w:val="hr-HR"/>
        </w:rPr>
        <w:t>sklapanju aneksa Ugovora o zakupu poslovnog prostora</w:t>
      </w:r>
    </w:p>
    <w:p w14:paraId="3E952F68" w14:textId="71F2CCB8" w:rsidR="000B5883" w:rsidRPr="000B5883" w:rsidRDefault="000B5883" w:rsidP="000B5883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0B5883">
        <w:rPr>
          <w:rFonts w:ascii="Times New Roman" w:hAnsi="Times New Roman"/>
          <w:b/>
          <w:sz w:val="24"/>
          <w:szCs w:val="24"/>
          <w:lang w:val="hr-HR"/>
        </w:rPr>
        <w:t xml:space="preserve">KLASA: </w:t>
      </w:r>
      <w:bookmarkStart w:id="0" w:name="_Hlk230764580"/>
      <w:r w:rsidRPr="000B5883">
        <w:rPr>
          <w:rFonts w:ascii="Times New Roman" w:hAnsi="Times New Roman"/>
          <w:b/>
          <w:sz w:val="24"/>
          <w:szCs w:val="24"/>
          <w:lang w:val="hr-HR"/>
        </w:rPr>
        <w:t>372-01/25-02/03; URBROJ: 2196-17-01-25-5</w:t>
      </w:r>
      <w:bookmarkEnd w:id="0"/>
    </w:p>
    <w:p w14:paraId="27E1D009" w14:textId="77777777" w:rsidR="00F06506" w:rsidRPr="000B5883" w:rsidRDefault="00F06506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</w:p>
    <w:p w14:paraId="3F8B7328" w14:textId="77777777" w:rsidR="00F06506" w:rsidRPr="000B5883" w:rsidRDefault="00F06506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</w:p>
    <w:p w14:paraId="1691AD57" w14:textId="77777777" w:rsidR="00617EF2" w:rsidRPr="00DB10F7" w:rsidRDefault="00617EF2" w:rsidP="00F740AE">
      <w:pPr>
        <w:keepNext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</w:p>
    <w:p w14:paraId="6DB3ADAE" w14:textId="77777777" w:rsidR="00617EF2" w:rsidRPr="00DB10F7" w:rsidRDefault="00617EF2" w:rsidP="00533AC1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  <w:r w:rsidRPr="00DB10F7">
        <w:rPr>
          <w:rFonts w:ascii="Times New Roman" w:hAnsi="Times New Roman"/>
          <w:sz w:val="24"/>
          <w:szCs w:val="24"/>
          <w:lang w:val="hr-HR"/>
        </w:rPr>
        <w:t>Članak 1.</w:t>
      </w:r>
    </w:p>
    <w:p w14:paraId="04769EBC" w14:textId="1D4C8207" w:rsidR="00205208" w:rsidRPr="00DB10F7" w:rsidRDefault="000B5883" w:rsidP="00DB10F7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DB10F7">
        <w:rPr>
          <w:rFonts w:ascii="Times New Roman" w:hAnsi="Times New Roman"/>
          <w:sz w:val="24"/>
          <w:szCs w:val="24"/>
          <w:lang w:val="hr-HR"/>
        </w:rPr>
        <w:t xml:space="preserve">Nastavno na zahtjev Zakupnika Marija Novakovića iz Njemačke, </w:t>
      </w:r>
      <w:proofErr w:type="spellStart"/>
      <w:r w:rsidRPr="00DB10F7">
        <w:rPr>
          <w:rFonts w:ascii="Times New Roman" w:hAnsi="Times New Roman"/>
          <w:sz w:val="24"/>
          <w:szCs w:val="24"/>
          <w:lang w:val="hr-HR"/>
        </w:rPr>
        <w:t>Nurnberg</w:t>
      </w:r>
      <w:proofErr w:type="spellEnd"/>
      <w:r w:rsidRPr="00DB10F7">
        <w:rPr>
          <w:rFonts w:ascii="Times New Roman" w:hAnsi="Times New Roman"/>
          <w:sz w:val="24"/>
          <w:szCs w:val="24"/>
          <w:lang w:val="hr-HR"/>
        </w:rPr>
        <w:t xml:space="preserve">, </w:t>
      </w:r>
      <w:proofErr w:type="spellStart"/>
      <w:r w:rsidRPr="00DB10F7">
        <w:rPr>
          <w:rFonts w:ascii="Times New Roman" w:hAnsi="Times New Roman"/>
          <w:sz w:val="24"/>
          <w:szCs w:val="24"/>
          <w:lang w:val="hr-HR"/>
        </w:rPr>
        <w:t>Beckstrasse</w:t>
      </w:r>
      <w:proofErr w:type="spellEnd"/>
      <w:r w:rsidRPr="00DB10F7">
        <w:rPr>
          <w:rFonts w:ascii="Times New Roman" w:hAnsi="Times New Roman"/>
          <w:sz w:val="24"/>
          <w:szCs w:val="24"/>
          <w:lang w:val="hr-HR"/>
        </w:rPr>
        <w:t xml:space="preserve"> 21, OIB: 47865268474 ovlašćuje se Općinska načelnica da sklopi aneks Ugovora o zakupu poslovnog prostora (KLASA: </w:t>
      </w:r>
      <w:r w:rsidRPr="00DB10F7">
        <w:rPr>
          <w:rFonts w:ascii="Times New Roman" w:hAnsi="Times New Roman"/>
          <w:sz w:val="24"/>
          <w:szCs w:val="24"/>
          <w:lang w:val="hr-HR"/>
        </w:rPr>
        <w:t>372-01/25-02/03; URBROJ: 2196-17-01-</w:t>
      </w:r>
      <w:r w:rsidR="00DB10F7" w:rsidRPr="00DB10F7">
        <w:rPr>
          <w:rFonts w:ascii="Times New Roman" w:hAnsi="Times New Roman"/>
          <w:sz w:val="24"/>
          <w:szCs w:val="24"/>
          <w:lang w:val="hr-HR"/>
        </w:rPr>
        <w:t>25-5, od 09. prosinca 2025. godine</w:t>
      </w:r>
      <w:r w:rsidRPr="00DB10F7">
        <w:rPr>
          <w:rFonts w:ascii="Times New Roman" w:hAnsi="Times New Roman"/>
          <w:sz w:val="24"/>
          <w:szCs w:val="24"/>
          <w:lang w:val="hr-HR"/>
        </w:rPr>
        <w:t>)</w:t>
      </w:r>
      <w:r w:rsidR="00DB10F7" w:rsidRPr="00DB10F7">
        <w:rPr>
          <w:rFonts w:ascii="Times New Roman" w:hAnsi="Times New Roman"/>
          <w:sz w:val="24"/>
          <w:szCs w:val="24"/>
          <w:lang w:val="hr-HR"/>
        </w:rPr>
        <w:t>.</w:t>
      </w:r>
    </w:p>
    <w:p w14:paraId="4D462545" w14:textId="77777777" w:rsidR="009917A9" w:rsidRPr="00DB10F7" w:rsidRDefault="009917A9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D1F8E8B" w14:textId="639DBB9F" w:rsidR="00205208" w:rsidRPr="00DB10F7" w:rsidRDefault="00205208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 w:rsidRPr="00DB10F7">
        <w:rPr>
          <w:rFonts w:ascii="Times New Roman" w:hAnsi="Times New Roman"/>
          <w:sz w:val="24"/>
          <w:szCs w:val="24"/>
          <w:lang w:val="hr-HR"/>
        </w:rPr>
        <w:t>Članak 2.</w:t>
      </w:r>
    </w:p>
    <w:p w14:paraId="4584D8DB" w14:textId="168BD7D2" w:rsidR="00435D76" w:rsidRPr="00DB10F7" w:rsidRDefault="00DB10F7" w:rsidP="00435D76">
      <w:pPr>
        <w:keepNext/>
        <w:ind w:left="284"/>
        <w:rPr>
          <w:rFonts w:ascii="Times New Roman" w:hAnsi="Times New Roman"/>
          <w:sz w:val="24"/>
          <w:szCs w:val="24"/>
          <w:lang w:val="hr-HR"/>
        </w:rPr>
      </w:pPr>
      <w:r w:rsidRPr="00DB10F7">
        <w:rPr>
          <w:rFonts w:ascii="Times New Roman" w:hAnsi="Times New Roman"/>
          <w:sz w:val="24"/>
          <w:szCs w:val="24"/>
          <w:lang w:val="hr-HR"/>
        </w:rPr>
        <w:t>Aneksom predmetnog ugovora mijenjat će se 2. stavak 11. članka te će isti glasiti:</w:t>
      </w:r>
    </w:p>
    <w:p w14:paraId="346B25ED" w14:textId="2E29BA74" w:rsidR="00DB10F7" w:rsidRPr="00DB10F7" w:rsidRDefault="00DB10F7" w:rsidP="005A41EC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DB10F7">
        <w:rPr>
          <w:rFonts w:ascii="Times New Roman" w:hAnsi="Times New Roman"/>
          <w:sz w:val="24"/>
          <w:szCs w:val="24"/>
          <w:lang w:val="hr-HR"/>
        </w:rPr>
        <w:t>„Za slučaj da zakupnik ne ishodi rješenje nadležnog tijela iz prethodnog stavka, u roku od 12 (dvanaest) mjeseci od sklapanja ovog Ugovora, svaka od stranaka je ovlaštena isti raskinuti.“</w:t>
      </w:r>
    </w:p>
    <w:p w14:paraId="44A8EBFE" w14:textId="77777777" w:rsidR="00DB10F7" w:rsidRPr="00DB10F7" w:rsidRDefault="00DB10F7" w:rsidP="00435D76">
      <w:pPr>
        <w:keepNext/>
        <w:ind w:left="284"/>
        <w:rPr>
          <w:rFonts w:ascii="Times New Roman" w:hAnsi="Times New Roman"/>
          <w:sz w:val="24"/>
          <w:szCs w:val="24"/>
          <w:lang w:val="hr-HR"/>
        </w:rPr>
      </w:pPr>
    </w:p>
    <w:p w14:paraId="1902C67F" w14:textId="67E49362" w:rsidR="00205208" w:rsidRPr="00DB10F7" w:rsidRDefault="00205208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DB10F7">
        <w:rPr>
          <w:rFonts w:ascii="Times New Roman" w:hAnsi="Times New Roman"/>
          <w:sz w:val="24"/>
          <w:szCs w:val="24"/>
          <w:lang w:val="hr-HR"/>
        </w:rPr>
        <w:t>Nalaže s</w:t>
      </w:r>
      <w:r w:rsidR="009917A9" w:rsidRPr="00DB10F7">
        <w:rPr>
          <w:rFonts w:ascii="Times New Roman" w:hAnsi="Times New Roman"/>
          <w:sz w:val="24"/>
          <w:szCs w:val="24"/>
          <w:lang w:val="hr-HR"/>
        </w:rPr>
        <w:t xml:space="preserve">e </w:t>
      </w:r>
      <w:r w:rsidR="00435D76" w:rsidRPr="00DB10F7">
        <w:rPr>
          <w:rFonts w:ascii="Times New Roman" w:hAnsi="Times New Roman"/>
          <w:sz w:val="24"/>
          <w:szCs w:val="24"/>
          <w:lang w:val="hr-HR"/>
        </w:rPr>
        <w:t>Općinskoj načelnici</w:t>
      </w:r>
      <w:r w:rsidR="009917A9" w:rsidRPr="00DB10F7">
        <w:rPr>
          <w:rFonts w:ascii="Times New Roman" w:hAnsi="Times New Roman"/>
          <w:sz w:val="24"/>
          <w:szCs w:val="24"/>
          <w:lang w:val="hr-HR"/>
        </w:rPr>
        <w:t xml:space="preserve"> provedba ove Odluke</w:t>
      </w:r>
      <w:r w:rsidRPr="00DB10F7">
        <w:rPr>
          <w:rFonts w:ascii="Times New Roman" w:hAnsi="Times New Roman"/>
          <w:sz w:val="24"/>
          <w:szCs w:val="24"/>
          <w:lang w:val="hr-HR"/>
        </w:rPr>
        <w:t>.</w:t>
      </w:r>
    </w:p>
    <w:p w14:paraId="7D61D8E0" w14:textId="77777777" w:rsidR="00205208" w:rsidRPr="00DB10F7" w:rsidRDefault="00205208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957561A" w14:textId="77777777" w:rsidR="00205208" w:rsidRPr="00DB10F7" w:rsidRDefault="00205208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621267" w14:textId="1136C117" w:rsidR="00A46916" w:rsidRPr="00DB10F7" w:rsidRDefault="00205208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 w:rsidRPr="00DB10F7">
        <w:rPr>
          <w:rFonts w:ascii="Times New Roman" w:hAnsi="Times New Roman"/>
          <w:sz w:val="24"/>
          <w:szCs w:val="24"/>
          <w:lang w:val="hr-HR"/>
        </w:rPr>
        <w:t>Članak 3.</w:t>
      </w:r>
    </w:p>
    <w:p w14:paraId="5768AE2B" w14:textId="306E999A" w:rsidR="00533AC1" w:rsidRPr="00DB10F7" w:rsidRDefault="00533AC1" w:rsidP="00533AC1">
      <w:pPr>
        <w:keepNext/>
        <w:ind w:left="284"/>
        <w:rPr>
          <w:rFonts w:ascii="Times New Roman" w:hAnsi="Times New Roman"/>
          <w:sz w:val="24"/>
          <w:szCs w:val="24"/>
          <w:lang w:val="hr-HR"/>
        </w:rPr>
      </w:pPr>
      <w:r w:rsidRPr="00DB10F7">
        <w:rPr>
          <w:rFonts w:ascii="Times New Roman" w:hAnsi="Times New Roman"/>
          <w:sz w:val="24"/>
          <w:szCs w:val="24"/>
          <w:lang w:val="hr-HR"/>
        </w:rPr>
        <w:t>Ova Odluka</w:t>
      </w:r>
      <w:r w:rsidR="00111872" w:rsidRPr="00DB10F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917A9" w:rsidRPr="00DB10F7">
        <w:rPr>
          <w:rFonts w:ascii="Times New Roman" w:hAnsi="Times New Roman"/>
          <w:sz w:val="24"/>
          <w:szCs w:val="24"/>
          <w:lang w:val="hr-HR"/>
        </w:rPr>
        <w:t>objavit će se na internet stranici Općine Lovas (www.lovas.hr)</w:t>
      </w:r>
      <w:r w:rsidRPr="00DB10F7">
        <w:rPr>
          <w:rFonts w:ascii="Times New Roman" w:hAnsi="Times New Roman"/>
          <w:sz w:val="24"/>
          <w:szCs w:val="24"/>
          <w:lang w:val="hr-HR"/>
        </w:rPr>
        <w:t xml:space="preserve">.  </w:t>
      </w:r>
    </w:p>
    <w:p w14:paraId="65EE7CAA" w14:textId="77777777" w:rsidR="00617EF2" w:rsidRPr="00DB10F7" w:rsidRDefault="00617EF2" w:rsidP="00F03D4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093165D2" w14:textId="77777777" w:rsidR="00A46916" w:rsidRPr="00DB10F7" w:rsidRDefault="00A46916" w:rsidP="00F03D4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471BD785" w14:textId="77777777" w:rsidR="00A46916" w:rsidRPr="00DB10F7" w:rsidRDefault="00A46916" w:rsidP="00F03D4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1227E5EE" w14:textId="77777777" w:rsidR="00617EF2" w:rsidRPr="00DB10F7" w:rsidRDefault="00617EF2" w:rsidP="00617EF2">
      <w:pPr>
        <w:keepNext/>
        <w:ind w:left="4962" w:right="424"/>
        <w:rPr>
          <w:rFonts w:ascii="Times New Roman" w:hAnsi="Times New Roman"/>
          <w:sz w:val="24"/>
          <w:szCs w:val="24"/>
          <w:lang w:val="hr-HR"/>
        </w:rPr>
      </w:pPr>
      <w:r w:rsidRPr="00DB10F7">
        <w:rPr>
          <w:rFonts w:ascii="Times New Roman" w:hAnsi="Times New Roman"/>
          <w:sz w:val="24"/>
          <w:szCs w:val="24"/>
          <w:lang w:val="hr-HR"/>
        </w:rPr>
        <w:t>Predsjednik Općinskog vijeća</w:t>
      </w:r>
    </w:p>
    <w:p w14:paraId="182B82C5" w14:textId="100C103F" w:rsidR="00476FF5" w:rsidRPr="00205208" w:rsidRDefault="00111872" w:rsidP="009917A9">
      <w:pPr>
        <w:keepNext/>
        <w:ind w:left="4962"/>
        <w:rPr>
          <w:rFonts w:ascii="Times New Roman" w:hAnsi="Times New Roman"/>
          <w:sz w:val="24"/>
          <w:szCs w:val="24"/>
          <w:lang w:val="hr-HR"/>
        </w:rPr>
      </w:pPr>
      <w:proofErr w:type="spellStart"/>
      <w:r w:rsidRPr="00DB10F7">
        <w:rPr>
          <w:rFonts w:ascii="Times New Roman" w:hAnsi="Times New Roman"/>
          <w:sz w:val="24"/>
          <w:szCs w:val="24"/>
          <w:lang w:val="hr-HR"/>
        </w:rPr>
        <w:t>univ.spec.oec</w:t>
      </w:r>
      <w:proofErr w:type="spellEnd"/>
      <w:r w:rsidRPr="00DB10F7">
        <w:rPr>
          <w:rFonts w:ascii="Times New Roman" w:hAnsi="Times New Roman"/>
          <w:sz w:val="24"/>
          <w:szCs w:val="24"/>
          <w:lang w:val="hr-HR"/>
        </w:rPr>
        <w:t xml:space="preserve">. Mario </w:t>
      </w:r>
      <w:proofErr w:type="spellStart"/>
      <w:r w:rsidRPr="00DB10F7">
        <w:rPr>
          <w:rFonts w:ascii="Times New Roman" w:hAnsi="Times New Roman"/>
          <w:sz w:val="24"/>
          <w:szCs w:val="24"/>
          <w:lang w:val="hr-HR"/>
        </w:rPr>
        <w:t>Peulić</w:t>
      </w:r>
      <w:proofErr w:type="spellEnd"/>
    </w:p>
    <w:sectPr w:rsidR="00476FF5" w:rsidRPr="00205208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510E" w14:textId="77777777" w:rsidR="00E11658" w:rsidRDefault="00E11658">
      <w:r>
        <w:separator/>
      </w:r>
    </w:p>
  </w:endnote>
  <w:endnote w:type="continuationSeparator" w:id="0">
    <w:p w14:paraId="155E301D" w14:textId="77777777" w:rsidR="00E11658" w:rsidRDefault="00E1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1708" w14:textId="77777777" w:rsidR="00E11658" w:rsidRDefault="00E11658">
      <w:r>
        <w:separator/>
      </w:r>
    </w:p>
  </w:footnote>
  <w:footnote w:type="continuationSeparator" w:id="0">
    <w:p w14:paraId="74D1E35B" w14:textId="77777777" w:rsidR="00E11658" w:rsidRDefault="00E1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08C0" w14:textId="77777777" w:rsidR="00DD4BDD" w:rsidRDefault="007C127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30D63ED" w14:textId="77777777"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9979" w14:textId="77777777"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4E55" w14:textId="1B674A5A" w:rsidR="00456AB0" w:rsidRPr="00456AB0" w:rsidRDefault="00456AB0" w:rsidP="00456AB0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535C"/>
    <w:multiLevelType w:val="hybridMultilevel"/>
    <w:tmpl w:val="A1C8F2F0"/>
    <w:lvl w:ilvl="0" w:tplc="6B40D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54AC1149"/>
    <w:multiLevelType w:val="hybridMultilevel"/>
    <w:tmpl w:val="0B9A5202"/>
    <w:lvl w:ilvl="0" w:tplc="669AB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027DD3"/>
    <w:multiLevelType w:val="hybridMultilevel"/>
    <w:tmpl w:val="FB8240BC"/>
    <w:lvl w:ilvl="0" w:tplc="FBAC7A3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3774">
    <w:abstractNumId w:val="0"/>
  </w:num>
  <w:num w:numId="2" w16cid:durableId="1337655722">
    <w:abstractNumId w:val="3"/>
  </w:num>
  <w:num w:numId="3" w16cid:durableId="737634682">
    <w:abstractNumId w:val="8"/>
  </w:num>
  <w:num w:numId="4" w16cid:durableId="1480732090">
    <w:abstractNumId w:val="9"/>
  </w:num>
  <w:num w:numId="5" w16cid:durableId="683215161">
    <w:abstractNumId w:val="2"/>
  </w:num>
  <w:num w:numId="6" w16cid:durableId="63068339">
    <w:abstractNumId w:val="4"/>
  </w:num>
  <w:num w:numId="7" w16cid:durableId="739671632">
    <w:abstractNumId w:val="5"/>
  </w:num>
  <w:num w:numId="8" w16cid:durableId="333343931">
    <w:abstractNumId w:val="11"/>
  </w:num>
  <w:num w:numId="9" w16cid:durableId="959651152">
    <w:abstractNumId w:val="10"/>
  </w:num>
  <w:num w:numId="10" w16cid:durableId="1084566872">
    <w:abstractNumId w:val="1"/>
  </w:num>
  <w:num w:numId="11" w16cid:durableId="1877541762">
    <w:abstractNumId w:val="6"/>
  </w:num>
  <w:num w:numId="12" w16cid:durableId="181968430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1D7C"/>
    <w:rsid w:val="0000481F"/>
    <w:rsid w:val="00004C4E"/>
    <w:rsid w:val="0000598D"/>
    <w:rsid w:val="000067AF"/>
    <w:rsid w:val="00010B85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5EB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046B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883"/>
    <w:rsid w:val="000B5C92"/>
    <w:rsid w:val="000B708F"/>
    <w:rsid w:val="000C0E2C"/>
    <w:rsid w:val="000C3701"/>
    <w:rsid w:val="000C3B64"/>
    <w:rsid w:val="000C3D62"/>
    <w:rsid w:val="000C4884"/>
    <w:rsid w:val="000C5B20"/>
    <w:rsid w:val="000C6310"/>
    <w:rsid w:val="000C700A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69AD"/>
    <w:rsid w:val="000E77AA"/>
    <w:rsid w:val="000F6BB6"/>
    <w:rsid w:val="000F6BF2"/>
    <w:rsid w:val="00102358"/>
    <w:rsid w:val="00102C46"/>
    <w:rsid w:val="001048A4"/>
    <w:rsid w:val="00111343"/>
    <w:rsid w:val="00111872"/>
    <w:rsid w:val="00113C88"/>
    <w:rsid w:val="00120810"/>
    <w:rsid w:val="00120F07"/>
    <w:rsid w:val="00121490"/>
    <w:rsid w:val="001225B7"/>
    <w:rsid w:val="00123ACD"/>
    <w:rsid w:val="001269F7"/>
    <w:rsid w:val="00126BB0"/>
    <w:rsid w:val="001271AC"/>
    <w:rsid w:val="00131486"/>
    <w:rsid w:val="00132215"/>
    <w:rsid w:val="001336EA"/>
    <w:rsid w:val="00133905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5F03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5208"/>
    <w:rsid w:val="00205F7E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460C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08C4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C91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17CA9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2C92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5D76"/>
    <w:rsid w:val="00436BC1"/>
    <w:rsid w:val="004370C8"/>
    <w:rsid w:val="004373DE"/>
    <w:rsid w:val="00446744"/>
    <w:rsid w:val="004473C7"/>
    <w:rsid w:val="00451C8D"/>
    <w:rsid w:val="004526D8"/>
    <w:rsid w:val="004555B4"/>
    <w:rsid w:val="0045601C"/>
    <w:rsid w:val="00456AB0"/>
    <w:rsid w:val="00457CDC"/>
    <w:rsid w:val="00460148"/>
    <w:rsid w:val="0046177B"/>
    <w:rsid w:val="00462199"/>
    <w:rsid w:val="00467482"/>
    <w:rsid w:val="00471982"/>
    <w:rsid w:val="004735B3"/>
    <w:rsid w:val="004735F0"/>
    <w:rsid w:val="00473E04"/>
    <w:rsid w:val="00476ED7"/>
    <w:rsid w:val="00476FF5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C7FE0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25A41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41EC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631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470"/>
    <w:rsid w:val="00687C4B"/>
    <w:rsid w:val="00690B45"/>
    <w:rsid w:val="00691F24"/>
    <w:rsid w:val="0069573E"/>
    <w:rsid w:val="006A09ED"/>
    <w:rsid w:val="006A0C0B"/>
    <w:rsid w:val="006A31E8"/>
    <w:rsid w:val="006A42C1"/>
    <w:rsid w:val="006A4F00"/>
    <w:rsid w:val="006B129A"/>
    <w:rsid w:val="006B179C"/>
    <w:rsid w:val="006B2B0F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2A73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074AF"/>
    <w:rsid w:val="00710A91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5B8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3D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5F75"/>
    <w:rsid w:val="007B6748"/>
    <w:rsid w:val="007B7526"/>
    <w:rsid w:val="007C1273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05C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C72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55017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17A9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6D8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0842"/>
    <w:rsid w:val="009E3C0B"/>
    <w:rsid w:val="009E4711"/>
    <w:rsid w:val="009E49B5"/>
    <w:rsid w:val="009E70FA"/>
    <w:rsid w:val="009E7D7B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46916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2C6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4F9D"/>
    <w:rsid w:val="00BE5D23"/>
    <w:rsid w:val="00BE5FEC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21C1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30A6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4D97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97E30"/>
    <w:rsid w:val="00DA016C"/>
    <w:rsid w:val="00DA02C9"/>
    <w:rsid w:val="00DA1345"/>
    <w:rsid w:val="00DA45D8"/>
    <w:rsid w:val="00DA75DD"/>
    <w:rsid w:val="00DB10F7"/>
    <w:rsid w:val="00DB322B"/>
    <w:rsid w:val="00DB396D"/>
    <w:rsid w:val="00DB5991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58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1A81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88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267E"/>
    <w:rsid w:val="00ED343F"/>
    <w:rsid w:val="00ED4C57"/>
    <w:rsid w:val="00ED7EC4"/>
    <w:rsid w:val="00EE1D49"/>
    <w:rsid w:val="00EF1C0E"/>
    <w:rsid w:val="00EF2550"/>
    <w:rsid w:val="00EF2B0B"/>
    <w:rsid w:val="00EF2BF6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506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CF6"/>
    <w:rsid w:val="00FB4FE7"/>
    <w:rsid w:val="00FB60AD"/>
    <w:rsid w:val="00FB7CA9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129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B0A7F"/>
  <w15:docId w15:val="{6C3725BA-8786-4629-87B8-4C1EDCC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D23C-4B01-4428-B04E-F4E5833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31</cp:revision>
  <cp:lastPrinted>2026-05-27T07:01:00Z</cp:lastPrinted>
  <dcterms:created xsi:type="dcterms:W3CDTF">2024-06-04T12:06:00Z</dcterms:created>
  <dcterms:modified xsi:type="dcterms:W3CDTF">2026-05-27T07:04:00Z</dcterms:modified>
</cp:coreProperties>
</file>